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7B143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58642C">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7B143A">
              <w:rPr>
                <w:rFonts w:ascii="Simplified Arabic" w:hAnsi="Simplified Arabic" w:cs="Simplified Arabic"/>
                <w:b/>
                <w:bCs/>
                <w:color w:val="000000"/>
                <w:sz w:val="32"/>
                <w:szCs w:val="32"/>
                <w:lang w:bidi="ar-LB"/>
              </w:rPr>
              <w:t xml:space="preserve"> F</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407876">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407876">
              <w:rPr>
                <w:rFonts w:asciiTheme="minorBidi" w:hAnsiTheme="minorBidi" w:hint="cs"/>
                <w:color w:val="000000"/>
                <w:sz w:val="32"/>
                <w:szCs w:val="32"/>
                <w:highlight w:val="cyan"/>
                <w:rtl/>
                <w:lang w:bidi="ar-LB"/>
              </w:rPr>
              <w:t>1</w:t>
            </w:r>
            <w:r w:rsidRPr="00212FFB">
              <w:rPr>
                <w:rFonts w:asciiTheme="minorBidi" w:hAnsiTheme="minorBidi"/>
                <w:color w:val="000000"/>
                <w:sz w:val="32"/>
                <w:szCs w:val="32"/>
                <w:highlight w:val="cyan"/>
                <w:rtl/>
                <w:lang w:bidi="ar-LB"/>
              </w:rPr>
              <w:t xml:space="preserve">/  </w:t>
            </w:r>
            <w:r w:rsidR="00407876">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7B143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58642C">
              <w:rPr>
                <w:b/>
                <w:bCs/>
                <w:color w:val="000000"/>
                <w:spacing w:val="-2"/>
                <w:sz w:val="24"/>
                <w:szCs w:val="24"/>
                <w:highlight w:val="cyan"/>
              </w:rPr>
              <w:t>1</w:t>
            </w:r>
            <w:r w:rsidRPr="00212FFB">
              <w:rPr>
                <w:b/>
                <w:bCs/>
                <w:color w:val="000000"/>
                <w:spacing w:val="-2"/>
                <w:sz w:val="24"/>
                <w:szCs w:val="24"/>
                <w:highlight w:val="cyan"/>
              </w:rPr>
              <w:t xml:space="preserve">  /202</w:t>
            </w:r>
            <w:r w:rsidR="00AD11A4">
              <w:rPr>
                <w:b/>
                <w:bCs/>
                <w:color w:val="000000"/>
                <w:spacing w:val="-2"/>
                <w:sz w:val="24"/>
                <w:szCs w:val="24"/>
              </w:rPr>
              <w:t>3</w:t>
            </w:r>
            <w:r w:rsidR="007B143A">
              <w:rPr>
                <w:b/>
                <w:bCs/>
                <w:color w:val="000000"/>
                <w:spacing w:val="-2"/>
                <w:sz w:val="24"/>
                <w:szCs w:val="24"/>
              </w:rPr>
              <w:t>F</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40787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407876">
              <w:rPr>
                <w:rFonts w:hint="cs"/>
                <w:sz w:val="24"/>
                <w:szCs w:val="24"/>
                <w:highlight w:val="cyan"/>
                <w:rtl/>
              </w:rPr>
              <w:t>1</w:t>
            </w:r>
            <w:r w:rsidRPr="00212FFB">
              <w:rPr>
                <w:rFonts w:hint="cs"/>
                <w:sz w:val="24"/>
                <w:szCs w:val="24"/>
                <w:highlight w:val="cyan"/>
                <w:rtl/>
              </w:rPr>
              <w:t xml:space="preserve">/    </w:t>
            </w:r>
            <w:r w:rsidR="00407876">
              <w:rPr>
                <w:rFonts w:hint="cs"/>
                <w:sz w:val="24"/>
                <w:szCs w:val="24"/>
                <w:highlight w:val="cyan"/>
                <w:rtl/>
              </w:rPr>
              <w:t>6</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407876">
              <w:rPr>
                <w:rFonts w:hint="cs"/>
                <w:sz w:val="24"/>
                <w:szCs w:val="24"/>
                <w:highlight w:val="cyan"/>
                <w:rtl/>
                <w:lang w:bidi="ar-DZ"/>
              </w:rPr>
              <w:t>8</w:t>
            </w:r>
            <w:r w:rsidRPr="00212FFB">
              <w:rPr>
                <w:rFonts w:hint="cs"/>
                <w:sz w:val="24"/>
                <w:szCs w:val="24"/>
                <w:highlight w:val="cyan"/>
                <w:rtl/>
                <w:lang w:bidi="ar-DZ"/>
              </w:rPr>
              <w:t xml:space="preserve">/   </w:t>
            </w:r>
            <w:r w:rsidR="00407876">
              <w:rPr>
                <w:rFonts w:hint="cs"/>
                <w:sz w:val="24"/>
                <w:szCs w:val="24"/>
                <w:highlight w:val="cyan"/>
                <w:rtl/>
                <w:lang w:bidi="ar-DZ"/>
              </w:rPr>
              <w:t>6</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407876">
              <w:rPr>
                <w:rFonts w:hint="cs"/>
                <w:color w:val="000000"/>
                <w:spacing w:val="-2"/>
                <w:sz w:val="24"/>
                <w:szCs w:val="24"/>
                <w:highlight w:val="cyan"/>
                <w:rtl/>
              </w:rPr>
              <w:t>15</w:t>
            </w:r>
            <w:r w:rsidRPr="00212FFB">
              <w:rPr>
                <w:rFonts w:hint="cs"/>
                <w:color w:val="000000"/>
                <w:spacing w:val="-2"/>
                <w:sz w:val="24"/>
                <w:szCs w:val="24"/>
                <w:highlight w:val="cyan"/>
                <w:rtl/>
              </w:rPr>
              <w:t xml:space="preserve">/ </w:t>
            </w:r>
            <w:r w:rsidR="00C9306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7B143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24B49">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7B143A">
              <w:rPr>
                <w:rFonts w:ascii="Arial" w:eastAsia="Times New Roman" w:hAnsi="Arial"/>
                <w:b/>
                <w:bCs/>
                <w:sz w:val="24"/>
                <w:szCs w:val="24"/>
                <w:u w:val="single"/>
              </w:rPr>
              <w:t xml:space="preserve"> F</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7B143A" w:rsidRPr="00844D38" w:rsidTr="00764CD3">
        <w:trPr>
          <w:trHeight w:val="207"/>
        </w:trPr>
        <w:tc>
          <w:tcPr>
            <w:tcW w:w="709" w:type="dxa"/>
            <w:shd w:val="clear" w:color="auto" w:fill="auto"/>
            <w:vAlign w:val="center"/>
          </w:tcPr>
          <w:p w:rsidR="007B143A" w:rsidRDefault="007B143A">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7B143A" w:rsidRDefault="007B143A">
            <w:pPr>
              <w:rPr>
                <w:rFonts w:ascii="Calibri" w:hAnsi="Calibri" w:cs="Calibri"/>
                <w:color w:val="000000"/>
              </w:rPr>
            </w:pPr>
            <w:r>
              <w:rPr>
                <w:rFonts w:ascii="Calibri" w:hAnsi="Calibri" w:cs="Calibri"/>
                <w:color w:val="000000"/>
              </w:rPr>
              <w:t>15-AB0-011</w:t>
            </w:r>
          </w:p>
        </w:tc>
        <w:tc>
          <w:tcPr>
            <w:tcW w:w="2835" w:type="dxa"/>
            <w:shd w:val="clear" w:color="auto" w:fill="auto"/>
            <w:vAlign w:val="bottom"/>
          </w:tcPr>
          <w:p w:rsidR="007B143A" w:rsidRDefault="007B143A">
            <w:pPr>
              <w:rPr>
                <w:rFonts w:ascii="Calibri" w:hAnsi="Calibri" w:cs="Calibri"/>
                <w:color w:val="000000"/>
              </w:rPr>
            </w:pPr>
            <w:r>
              <w:rPr>
                <w:rFonts w:ascii="Calibri" w:hAnsi="Calibri" w:cs="Calibri"/>
                <w:color w:val="000000"/>
              </w:rPr>
              <w:t xml:space="preserve">Methotrexate( as sodium salt) 2.5 mg/ml, 2ml Ampoule or vial ,subcutaneus,intrathecal  </w:t>
            </w:r>
            <w:r>
              <w:rPr>
                <w:rFonts w:ascii="Calibri" w:hAnsi="Calibri" w:cs="Calibri"/>
                <w:color w:val="000000"/>
                <w:rtl/>
              </w:rPr>
              <w:t>للجلــدية والكلــية</w:t>
            </w:r>
            <w:r>
              <w:rPr>
                <w:rFonts w:ascii="Calibri" w:hAnsi="Calibri" w:cs="Calibri"/>
                <w:color w:val="000000"/>
              </w:rPr>
              <w:t xml:space="preserve">  </w:t>
            </w:r>
          </w:p>
        </w:tc>
        <w:tc>
          <w:tcPr>
            <w:tcW w:w="1418" w:type="dxa"/>
            <w:shd w:val="clear" w:color="auto" w:fill="auto"/>
            <w:vAlign w:val="bottom"/>
          </w:tcPr>
          <w:p w:rsidR="007B143A" w:rsidRDefault="007B143A">
            <w:pPr>
              <w:jc w:val="right"/>
              <w:rPr>
                <w:rFonts w:ascii="Calibri" w:hAnsi="Calibri" w:cs="Calibri"/>
                <w:color w:val="000000"/>
              </w:rPr>
            </w:pPr>
            <w:r>
              <w:rPr>
                <w:rFonts w:ascii="Calibri" w:hAnsi="Calibri" w:cs="Calibri"/>
                <w:color w:val="000000"/>
              </w:rPr>
              <w:t>39544</w:t>
            </w:r>
          </w:p>
        </w:tc>
        <w:tc>
          <w:tcPr>
            <w:tcW w:w="1842" w:type="dxa"/>
            <w:shd w:val="clear" w:color="auto" w:fill="auto"/>
            <w:vAlign w:val="bottom"/>
          </w:tcPr>
          <w:p w:rsidR="007B143A" w:rsidRDefault="007B143A">
            <w:pPr>
              <w:rPr>
                <w:rFonts w:ascii="Calibri" w:hAnsi="Calibri" w:cs="Calibri"/>
                <w:color w:val="000000"/>
              </w:rPr>
            </w:pPr>
            <w:r>
              <w:rPr>
                <w:rFonts w:ascii="Calibri" w:hAnsi="Calibri" w:cs="Calibri"/>
                <w:color w:val="000000"/>
              </w:rPr>
              <w:t xml:space="preserve">    </w:t>
            </w:r>
          </w:p>
        </w:tc>
        <w:tc>
          <w:tcPr>
            <w:tcW w:w="1276" w:type="dxa"/>
            <w:shd w:val="clear" w:color="auto" w:fill="auto"/>
            <w:vAlign w:val="bottom"/>
          </w:tcPr>
          <w:p w:rsidR="007B143A" w:rsidRDefault="007B143A">
            <w:pPr>
              <w:rPr>
                <w:rFonts w:ascii="Calibri" w:hAnsi="Calibri" w:cs="Calibri"/>
                <w:color w:val="000000"/>
              </w:rPr>
            </w:pPr>
            <w:r>
              <w:rPr>
                <w:rFonts w:ascii="Calibri" w:hAnsi="Calibri" w:cs="Calibri"/>
                <w:color w:val="000000"/>
              </w:rPr>
              <w:t>1 vial</w:t>
            </w:r>
          </w:p>
        </w:tc>
        <w:tc>
          <w:tcPr>
            <w:tcW w:w="1134" w:type="dxa"/>
            <w:shd w:val="clear" w:color="auto" w:fill="auto"/>
            <w:vAlign w:val="bottom"/>
          </w:tcPr>
          <w:p w:rsidR="007B143A" w:rsidRDefault="007B143A">
            <w:pPr>
              <w:jc w:val="right"/>
              <w:rPr>
                <w:rFonts w:ascii="Calibri" w:hAnsi="Calibri" w:cs="Calibri"/>
                <w:color w:val="000000"/>
              </w:rPr>
            </w:pPr>
            <w:r>
              <w:rPr>
                <w:rFonts w:ascii="Calibri" w:hAnsi="Calibri" w:cs="Calibri"/>
                <w:color w:val="000000"/>
              </w:rPr>
              <w:t>12.64</w:t>
            </w:r>
          </w:p>
        </w:tc>
        <w:tc>
          <w:tcPr>
            <w:tcW w:w="1134" w:type="dxa"/>
            <w:shd w:val="clear" w:color="auto" w:fill="auto"/>
            <w:vAlign w:val="bottom"/>
          </w:tcPr>
          <w:p w:rsidR="007B143A" w:rsidRDefault="007B143A">
            <w:pPr>
              <w:jc w:val="right"/>
              <w:rPr>
                <w:rFonts w:ascii="Calibri" w:hAnsi="Calibri" w:cs="Calibri"/>
                <w:color w:val="000000"/>
              </w:rPr>
            </w:pPr>
            <w:r>
              <w:rPr>
                <w:rFonts w:ascii="Calibri" w:hAnsi="Calibri" w:cs="Calibri"/>
                <w:color w:val="000000"/>
              </w:rPr>
              <w:t>8.85</w:t>
            </w:r>
          </w:p>
        </w:tc>
        <w:tc>
          <w:tcPr>
            <w:tcW w:w="1134" w:type="dxa"/>
            <w:shd w:val="clear" w:color="auto" w:fill="auto"/>
            <w:vAlign w:val="bottom"/>
          </w:tcPr>
          <w:p w:rsidR="007B143A" w:rsidRDefault="007B143A">
            <w:pPr>
              <w:jc w:val="right"/>
              <w:rPr>
                <w:rFonts w:ascii="Calibri" w:hAnsi="Calibri" w:cs="Calibri"/>
                <w:color w:val="000000"/>
              </w:rPr>
            </w:pPr>
            <w:r>
              <w:rPr>
                <w:rFonts w:ascii="Calibri" w:hAnsi="Calibri" w:cs="Calibri"/>
                <w:color w:val="000000"/>
              </w:rPr>
              <w:t>5.68</w:t>
            </w:r>
          </w:p>
        </w:tc>
        <w:tc>
          <w:tcPr>
            <w:tcW w:w="1134" w:type="dxa"/>
            <w:shd w:val="clear" w:color="auto" w:fill="auto"/>
            <w:vAlign w:val="bottom"/>
          </w:tcPr>
          <w:p w:rsidR="007B143A" w:rsidRDefault="007B143A">
            <w:pPr>
              <w:jc w:val="right"/>
              <w:rPr>
                <w:rFonts w:ascii="Calibri" w:hAnsi="Calibri" w:cs="Calibri"/>
                <w:color w:val="000000"/>
              </w:rPr>
            </w:pPr>
            <w:r>
              <w:rPr>
                <w:rFonts w:ascii="Calibri" w:hAnsi="Calibri" w:cs="Calibri"/>
                <w:color w:val="000000"/>
              </w:rPr>
              <w:t>3.16</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lastRenderedPageBreak/>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lastRenderedPageBreak/>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xml:space="preserve">؛ و/أو تهديد أو مضايقة أو ترهيب أي جهة، وذلك لمنعها من كشف معرفتها بأمور </w:t>
            </w:r>
            <w:r w:rsidRPr="001F39A8">
              <w:rPr>
                <w:rFonts w:ascii="Times New Roman" w:eastAsia="Times New Roman" w:hAnsi="Times New Roman" w:cs="Times New Roman"/>
                <w:sz w:val="24"/>
                <w:szCs w:val="24"/>
                <w:rtl/>
              </w:rPr>
              <w:lastRenderedPageBreak/>
              <w:t>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7B143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9306F">
              <w:rPr>
                <w:color w:val="000000"/>
                <w:sz w:val="24"/>
                <w:szCs w:val="24"/>
                <w:highlight w:val="yellow"/>
              </w:rPr>
              <w:t>1</w:t>
            </w:r>
            <w:r w:rsidRPr="009A54BD">
              <w:rPr>
                <w:color w:val="000000"/>
                <w:sz w:val="24"/>
                <w:szCs w:val="24"/>
                <w:highlight w:val="yellow"/>
              </w:rPr>
              <w:t xml:space="preserve"> /202</w:t>
            </w:r>
            <w:r w:rsidR="00AD11A4">
              <w:rPr>
                <w:color w:val="000000"/>
                <w:sz w:val="24"/>
                <w:szCs w:val="24"/>
                <w:highlight w:val="yellow"/>
              </w:rPr>
              <w:t>3</w:t>
            </w:r>
            <w:r w:rsidR="007B143A">
              <w:rPr>
                <w:color w:val="000000"/>
                <w:sz w:val="24"/>
                <w:szCs w:val="24"/>
              </w:rPr>
              <w:t xml:space="preserve"> F</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7B143A">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C9306F">
              <w:rPr>
                <w:color w:val="000000"/>
                <w:sz w:val="24"/>
                <w:szCs w:val="24"/>
                <w:lang w:bidi="ar-IQ"/>
              </w:rPr>
              <w:t>1</w:t>
            </w:r>
            <w:r w:rsidR="007B143A">
              <w:rPr>
                <w:color w:val="000000"/>
                <w:sz w:val="24"/>
                <w:szCs w:val="24"/>
                <w:lang w:bidi="ar-IQ"/>
              </w:rPr>
              <w:t>F</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407876">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407876">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407876">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0787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07876">
              <w:rPr>
                <w:rFonts w:hint="cs"/>
                <w:sz w:val="24"/>
                <w:szCs w:val="24"/>
                <w:highlight w:val="cyan"/>
                <w:rtl/>
              </w:rPr>
              <w:t>15</w:t>
            </w:r>
            <w:r w:rsidRPr="00825AE7">
              <w:rPr>
                <w:rFonts w:hint="cs"/>
                <w:sz w:val="24"/>
                <w:szCs w:val="24"/>
                <w:highlight w:val="cyan"/>
                <w:rtl/>
              </w:rPr>
              <w:t xml:space="preserve"> /  </w:t>
            </w:r>
            <w:r w:rsidR="00C9306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0787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407876">
              <w:rPr>
                <w:rFonts w:ascii="Times New Roman" w:eastAsia="Times New Roman" w:hAnsi="Times New Roman" w:cs="Times New Roman" w:hint="cs"/>
                <w:sz w:val="24"/>
                <w:szCs w:val="24"/>
                <w:highlight w:val="cyan"/>
                <w:rtl/>
              </w:rPr>
              <w:t>13</w:t>
            </w:r>
            <w:r w:rsidRPr="00825AE7">
              <w:rPr>
                <w:rFonts w:ascii="Times New Roman" w:eastAsia="Times New Roman" w:hAnsi="Times New Roman" w:cs="Times New Roman" w:hint="cs"/>
                <w:sz w:val="24"/>
                <w:szCs w:val="24"/>
                <w:highlight w:val="cyan"/>
                <w:rtl/>
              </w:rPr>
              <w:t xml:space="preserve"> /  </w:t>
            </w:r>
            <w:r w:rsidR="00C9306F">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B143A">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C9306F">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7B143A">
              <w:rPr>
                <w:rFonts w:ascii="Simplified Arabic" w:hAnsi="Simplified Arabic" w:cs="Simplified Arabic"/>
                <w:color w:val="000000"/>
                <w:sz w:val="24"/>
                <w:szCs w:val="24"/>
                <w:lang w:bidi="ar-LB"/>
              </w:rPr>
              <w:t xml:space="preserve"> F</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0787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407876">
              <w:rPr>
                <w:rFonts w:hint="cs"/>
                <w:color w:val="000000"/>
                <w:sz w:val="24"/>
                <w:szCs w:val="24"/>
                <w:highlight w:val="cyan"/>
                <w:rtl/>
                <w:lang w:bidi="ar-IQ"/>
              </w:rPr>
              <w:t>15</w:t>
            </w:r>
            <w:r w:rsidRPr="00825AE7">
              <w:rPr>
                <w:rFonts w:hint="cs"/>
                <w:color w:val="000000"/>
                <w:sz w:val="24"/>
                <w:szCs w:val="24"/>
                <w:highlight w:val="cyan"/>
                <w:rtl/>
                <w:lang w:bidi="ar-IQ"/>
              </w:rPr>
              <w:t xml:space="preserve">/  </w:t>
            </w:r>
            <w:r w:rsidR="00C9306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0787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407876">
              <w:rPr>
                <w:rFonts w:hint="cs"/>
                <w:color w:val="000000"/>
                <w:sz w:val="24"/>
                <w:szCs w:val="24"/>
                <w:highlight w:val="cyan"/>
                <w:rtl/>
              </w:rPr>
              <w:t>16</w:t>
            </w:r>
            <w:r w:rsidRPr="00825AE7">
              <w:rPr>
                <w:rFonts w:hint="cs"/>
                <w:color w:val="000000"/>
                <w:sz w:val="24"/>
                <w:szCs w:val="24"/>
                <w:highlight w:val="cyan"/>
                <w:rtl/>
              </w:rPr>
              <w:t xml:space="preserve">/ </w:t>
            </w:r>
            <w:r w:rsidR="00C9306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w:t>
            </w:r>
            <w:r w:rsidRPr="00825AE7">
              <w:rPr>
                <w:rFonts w:hint="cs"/>
                <w:sz w:val="20"/>
                <w:szCs w:val="20"/>
                <w:rtl/>
                <w:lang w:bidi="ar-IQ"/>
              </w:rPr>
              <w:lastRenderedPageBreak/>
              <w:t xml:space="preserve">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7B14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7B14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7B14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7B143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7B14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7B143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7B143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7B143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7B143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7B143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B143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B143A">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B143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7B143A">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B143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B143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B143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7B143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B143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B143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B143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7B14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7B14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7B143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7B143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B143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7B143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B143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7B143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7B14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7B14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7B143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B143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7B143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B143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7B14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7B143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7B143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B143A">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7B143A">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7B143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B143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7B14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7B14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B143A" w:rsidRPr="00167DD5" w:rsidTr="00E53BC9">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7B143A" w:rsidRPr="00A40305" w:rsidRDefault="007B143A"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7B143A" w:rsidRDefault="007B143A">
            <w:pPr>
              <w:rPr>
                <w:rFonts w:ascii="Calibri" w:hAnsi="Calibri" w:cs="Calibri"/>
                <w:color w:val="000000"/>
              </w:rPr>
            </w:pPr>
            <w:r>
              <w:rPr>
                <w:rFonts w:ascii="Calibri" w:hAnsi="Calibri" w:cs="Calibri"/>
                <w:color w:val="000000"/>
              </w:rPr>
              <w:t>15-AB0-011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B143A" w:rsidRDefault="007B143A">
            <w:pPr>
              <w:rPr>
                <w:rFonts w:ascii="Calibri" w:hAnsi="Calibri" w:cs="Calibri"/>
                <w:color w:val="000000"/>
              </w:rPr>
            </w:pPr>
            <w:r>
              <w:rPr>
                <w:rFonts w:ascii="Calibri" w:hAnsi="Calibri" w:cs="Calibri"/>
                <w:color w:val="000000"/>
              </w:rPr>
              <w:t xml:space="preserve">Methotrexate( as sodium salt) 2.5 mg/ml, 2ml Ampoule or vial ,subcutaneus,intrathecal  </w:t>
            </w:r>
            <w:r>
              <w:rPr>
                <w:rFonts w:ascii="Calibri" w:hAnsi="Calibri" w:cs="Calibri"/>
                <w:color w:val="000000"/>
                <w:rtl/>
              </w:rPr>
              <w:t>للجلــدية والكلــية</w:t>
            </w:r>
            <w:r>
              <w:rPr>
                <w:rFonts w:ascii="Calibri" w:hAnsi="Calibri" w:cs="Calibri"/>
                <w:color w:val="000000"/>
              </w:rPr>
              <w:t xml:space="preserve">  </w:t>
            </w:r>
            <w:bookmarkStart w:id="27" w:name="_GoBack"/>
            <w:bookmarkEnd w:id="27"/>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7B143A" w:rsidRPr="00167DD5" w:rsidRDefault="007B143A"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4F0A5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A59" w:rsidRDefault="004F0A59" w:rsidP="00400881">
      <w:pPr>
        <w:spacing w:after="0" w:line="240" w:lineRule="auto"/>
      </w:pPr>
      <w:r>
        <w:separator/>
      </w:r>
    </w:p>
  </w:endnote>
  <w:endnote w:type="continuationSeparator" w:id="0">
    <w:p w:rsidR="004F0A59" w:rsidRDefault="004F0A5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71D6C" w:rsidRPr="00D1391E" w:rsidRDefault="00571D6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B143A">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A59" w:rsidRDefault="004F0A59" w:rsidP="00400881">
      <w:pPr>
        <w:spacing w:after="0" w:line="240" w:lineRule="auto"/>
      </w:pPr>
      <w:r>
        <w:separator/>
      </w:r>
    </w:p>
  </w:footnote>
  <w:footnote w:type="continuationSeparator" w:id="0">
    <w:p w:rsidR="004F0A59" w:rsidRDefault="004F0A59" w:rsidP="00400881">
      <w:pPr>
        <w:spacing w:after="0" w:line="240" w:lineRule="auto"/>
      </w:pPr>
      <w:r>
        <w:continuationSeparator/>
      </w:r>
    </w:p>
  </w:footnote>
  <w:footnote w:id="1">
    <w:p w:rsidR="00571D6C" w:rsidRPr="00E00D5D" w:rsidRDefault="00571D6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71D6C" w:rsidRPr="003D09C4" w:rsidRDefault="00571D6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1D6C" w:rsidRDefault="00571D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0FB"/>
    <w:rsid w:val="004B2569"/>
    <w:rsid w:val="004C2260"/>
    <w:rsid w:val="004C32C6"/>
    <w:rsid w:val="004C69F8"/>
    <w:rsid w:val="004D3445"/>
    <w:rsid w:val="004E0A90"/>
    <w:rsid w:val="004E3B13"/>
    <w:rsid w:val="004E6B5F"/>
    <w:rsid w:val="004F0A59"/>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143A"/>
    <w:rsid w:val="007B3C55"/>
    <w:rsid w:val="007B630A"/>
    <w:rsid w:val="007B6D2A"/>
    <w:rsid w:val="007C097E"/>
    <w:rsid w:val="007C2B76"/>
    <w:rsid w:val="007C3670"/>
    <w:rsid w:val="007C4FBE"/>
    <w:rsid w:val="007C54F3"/>
    <w:rsid w:val="007C7B02"/>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4BD87-49B2-40BE-801E-FACD7677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1</Pages>
  <Words>29234</Words>
  <Characters>166639</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101</cp:revision>
  <cp:lastPrinted>2023-05-31T07:59:00Z</cp:lastPrinted>
  <dcterms:created xsi:type="dcterms:W3CDTF">2022-02-15T07:51:00Z</dcterms:created>
  <dcterms:modified xsi:type="dcterms:W3CDTF">2023-05-31T08:20:00Z</dcterms:modified>
</cp:coreProperties>
</file>